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075" w:rsidRPr="00545660" w:rsidRDefault="004E5075" w:rsidP="004E5075">
      <w:pPr>
        <w:jc w:val="right"/>
        <w:rPr>
          <w:rFonts w:ascii="Arial" w:hAnsi="Arial" w:cs="Arial"/>
          <w:bCs/>
          <w:sz w:val="22"/>
          <w:szCs w:val="22"/>
        </w:rPr>
      </w:pPr>
      <w:r w:rsidRPr="00545660">
        <w:rPr>
          <w:rFonts w:ascii="Arial" w:hAnsi="Arial" w:cs="Arial"/>
          <w:bCs/>
          <w:sz w:val="22"/>
          <w:szCs w:val="22"/>
        </w:rPr>
        <w:t>Warszawa 03.01.2018 r.</w:t>
      </w:r>
    </w:p>
    <w:p w:rsidR="004E5075" w:rsidRPr="004E5075" w:rsidRDefault="004E5075" w:rsidP="004E5075">
      <w:pPr>
        <w:jc w:val="right"/>
        <w:rPr>
          <w:rFonts w:ascii="Arial" w:hAnsi="Arial" w:cs="Arial"/>
          <w:bCs/>
          <w:sz w:val="12"/>
          <w:szCs w:val="12"/>
        </w:rPr>
      </w:pPr>
    </w:p>
    <w:p w:rsidR="004E5075" w:rsidRPr="00545660" w:rsidRDefault="004E5075" w:rsidP="004E5075">
      <w:pPr>
        <w:pStyle w:val="Nagwek1"/>
        <w:rPr>
          <w:rFonts w:ascii="Arial" w:hAnsi="Arial" w:cs="Arial"/>
          <w:sz w:val="22"/>
          <w:szCs w:val="22"/>
        </w:rPr>
      </w:pPr>
      <w:r w:rsidRPr="00545660">
        <w:rPr>
          <w:rFonts w:ascii="Arial" w:hAnsi="Arial" w:cs="Arial"/>
          <w:sz w:val="22"/>
          <w:szCs w:val="22"/>
        </w:rPr>
        <w:t>OGŁOSZENIE</w:t>
      </w:r>
    </w:p>
    <w:p w:rsidR="004E5075" w:rsidRPr="00545660" w:rsidRDefault="004E5075" w:rsidP="004E5075">
      <w:pPr>
        <w:pStyle w:val="Tekstpodstawowy3"/>
        <w:rPr>
          <w:rFonts w:ascii="Arial" w:hAnsi="Arial" w:cs="Arial"/>
          <w:sz w:val="22"/>
          <w:szCs w:val="22"/>
          <w:lang w:val="pl-PL"/>
        </w:rPr>
      </w:pPr>
      <w:r w:rsidRPr="00545660">
        <w:rPr>
          <w:rFonts w:ascii="Arial" w:hAnsi="Arial" w:cs="Arial"/>
          <w:sz w:val="22"/>
          <w:szCs w:val="22"/>
        </w:rPr>
        <w:t xml:space="preserve">DYREKTORA SAMODZIELNEGO ZESPOŁU PUBLICZNYCH ZAKŁADÓW LECZNICTWA OTWARTEGO WARSZAWA - MOKOTÓW W WARSZAWIE </w:t>
      </w:r>
    </w:p>
    <w:p w:rsidR="004E5075" w:rsidRPr="00545660" w:rsidRDefault="004E5075" w:rsidP="004E5075">
      <w:pPr>
        <w:pStyle w:val="Tekstpodstawowy3"/>
        <w:rPr>
          <w:rFonts w:ascii="Arial" w:hAnsi="Arial" w:cs="Arial"/>
          <w:sz w:val="22"/>
          <w:szCs w:val="22"/>
        </w:rPr>
      </w:pPr>
      <w:r w:rsidRPr="00545660">
        <w:rPr>
          <w:rFonts w:ascii="Arial" w:hAnsi="Arial" w:cs="Arial"/>
          <w:sz w:val="22"/>
          <w:szCs w:val="22"/>
        </w:rPr>
        <w:t>ul. Madalińskiego 13</w:t>
      </w:r>
    </w:p>
    <w:p w:rsidR="004E5075" w:rsidRPr="004E5075" w:rsidRDefault="004E5075" w:rsidP="004E5075">
      <w:pPr>
        <w:pStyle w:val="Tekstpodstawowy3"/>
        <w:jc w:val="left"/>
        <w:rPr>
          <w:rFonts w:ascii="Arial" w:hAnsi="Arial" w:cs="Arial"/>
          <w:sz w:val="12"/>
          <w:szCs w:val="12"/>
          <w:lang w:val="pl-PL"/>
        </w:rPr>
      </w:pPr>
    </w:p>
    <w:p w:rsidR="004E5075" w:rsidRPr="00545660" w:rsidRDefault="004E5075" w:rsidP="004E5075">
      <w:pPr>
        <w:pStyle w:val="Tekstpodstawowy3"/>
        <w:jc w:val="left"/>
        <w:rPr>
          <w:rFonts w:ascii="Arial" w:hAnsi="Arial" w:cs="Arial"/>
          <w:sz w:val="22"/>
          <w:szCs w:val="22"/>
        </w:rPr>
      </w:pPr>
      <w:r w:rsidRPr="00545660">
        <w:rPr>
          <w:rFonts w:ascii="Arial" w:hAnsi="Arial" w:cs="Arial"/>
          <w:sz w:val="22"/>
          <w:szCs w:val="22"/>
        </w:rPr>
        <w:t>w sprawie: przeprowadzenia postępowania konkursowego na świadczenia zdrowotne</w:t>
      </w:r>
    </w:p>
    <w:p w:rsidR="004E5075" w:rsidRPr="00545660" w:rsidRDefault="004E5075" w:rsidP="004E5075">
      <w:pPr>
        <w:jc w:val="both"/>
        <w:rPr>
          <w:rFonts w:ascii="Arial" w:hAnsi="Arial" w:cs="Arial"/>
          <w:b/>
          <w:sz w:val="22"/>
          <w:szCs w:val="22"/>
        </w:rPr>
      </w:pPr>
      <w:r w:rsidRPr="00545660">
        <w:rPr>
          <w:rFonts w:ascii="Arial" w:hAnsi="Arial" w:cs="Arial"/>
          <w:b/>
          <w:sz w:val="22"/>
          <w:szCs w:val="22"/>
        </w:rPr>
        <w:t>Na podstawie art. 26, 27 ustawy z dnia 15 kwietnia 2011 r. o działalności leczniczej (tekst jednolity Dz. U. z 2016 r. poz. 1638) ogłaszam:</w:t>
      </w:r>
    </w:p>
    <w:p w:rsidR="004E5075" w:rsidRPr="00545660" w:rsidRDefault="004E5075" w:rsidP="004E5075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45660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leczniczym podmiotu leczniczego w zakresie podstawowej opieki zdrowotnej (POZ) dla dzieci w Przychodni Lekarskiej przy ulicy Chełmskiej 13/17 w Warszawie</w:t>
      </w:r>
    </w:p>
    <w:p w:rsidR="004E5075" w:rsidRPr="00545660" w:rsidRDefault="004E5075" w:rsidP="004E5075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45660">
        <w:rPr>
          <w:rFonts w:ascii="Arial" w:hAnsi="Arial" w:cs="Arial"/>
          <w:sz w:val="22"/>
          <w:szCs w:val="22"/>
        </w:rPr>
        <w:t xml:space="preserve">konkurs na udzielanie świadczeń zdrowotnych wykonywanych przez położne prowadzące działalność leczniczą w zakładzie leczniczym podmiotu leczniczego w zakresie usług gwarantowanych położnej POZ w Przychodni Lekarskiej przy ulicy Madalińskiego 13 </w:t>
      </w:r>
      <w:r w:rsidRPr="00545660">
        <w:rPr>
          <w:rFonts w:ascii="Arial" w:hAnsi="Arial" w:cs="Arial"/>
          <w:sz w:val="22"/>
          <w:szCs w:val="22"/>
        </w:rPr>
        <w:br/>
        <w:t xml:space="preserve">w Warszawie </w:t>
      </w:r>
    </w:p>
    <w:p w:rsidR="004E5075" w:rsidRPr="00545660" w:rsidRDefault="004E5075" w:rsidP="004E5075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45660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przedsiębiorstwie podmiotu leczniczego w dziedzinie otolaryngologii w Przychodni Lekarskiej przy ul. Malczewskiego 47a w Warszawie</w:t>
      </w:r>
    </w:p>
    <w:p w:rsidR="004E5075" w:rsidRPr="004E5075" w:rsidRDefault="004E5075" w:rsidP="004E507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2"/>
          <w:szCs w:val="12"/>
        </w:rPr>
      </w:pPr>
    </w:p>
    <w:p w:rsidR="004E5075" w:rsidRPr="00545660" w:rsidRDefault="004E5075" w:rsidP="004E5075">
      <w:pPr>
        <w:jc w:val="both"/>
        <w:rPr>
          <w:rFonts w:ascii="Arial" w:hAnsi="Arial" w:cs="Arial"/>
          <w:sz w:val="10"/>
          <w:szCs w:val="10"/>
        </w:rPr>
      </w:pPr>
      <w:r w:rsidRPr="00545660">
        <w:rPr>
          <w:rFonts w:ascii="Arial" w:hAnsi="Arial" w:cs="Arial"/>
          <w:b/>
          <w:sz w:val="22"/>
          <w:szCs w:val="22"/>
        </w:rPr>
        <w:t>Ustala się kryteria oceny ofert</w:t>
      </w:r>
      <w:r w:rsidRPr="00545660">
        <w:rPr>
          <w:rFonts w:ascii="Arial" w:hAnsi="Arial" w:cs="Arial"/>
          <w:sz w:val="22"/>
          <w:szCs w:val="22"/>
        </w:rPr>
        <w:t>, którymi są dla konkursów 1 i 2: cena za godzinę, kwalifikacje zawodowe, dla konkursu 3: cena za punkt, kwalifikacje zawodowe</w:t>
      </w:r>
    </w:p>
    <w:p w:rsidR="004E5075" w:rsidRPr="004E5075" w:rsidRDefault="004E5075" w:rsidP="004E5075">
      <w:pPr>
        <w:jc w:val="both"/>
        <w:rPr>
          <w:rFonts w:ascii="Arial" w:hAnsi="Arial" w:cs="Arial"/>
          <w:sz w:val="12"/>
          <w:szCs w:val="12"/>
        </w:rPr>
      </w:pPr>
    </w:p>
    <w:p w:rsidR="004E5075" w:rsidRPr="00545660" w:rsidRDefault="004E5075" w:rsidP="004E5075">
      <w:pPr>
        <w:jc w:val="both"/>
        <w:rPr>
          <w:rFonts w:ascii="Arial" w:hAnsi="Arial" w:cs="Arial"/>
          <w:sz w:val="22"/>
          <w:szCs w:val="22"/>
        </w:rPr>
      </w:pPr>
      <w:r w:rsidRPr="00545660">
        <w:rPr>
          <w:rFonts w:ascii="Arial" w:hAnsi="Arial" w:cs="Arial"/>
          <w:b/>
          <w:sz w:val="22"/>
          <w:szCs w:val="22"/>
        </w:rPr>
        <w:t xml:space="preserve">Czas trwania umów: </w:t>
      </w:r>
      <w:r w:rsidRPr="00545660">
        <w:rPr>
          <w:rFonts w:ascii="Arial" w:hAnsi="Arial" w:cs="Arial"/>
          <w:sz w:val="22"/>
          <w:szCs w:val="22"/>
        </w:rPr>
        <w:t>dla konkursu 1</w:t>
      </w:r>
      <w:r w:rsidRPr="00545660">
        <w:rPr>
          <w:rFonts w:ascii="Arial" w:hAnsi="Arial" w:cs="Arial"/>
          <w:b/>
          <w:sz w:val="22"/>
          <w:szCs w:val="22"/>
        </w:rPr>
        <w:t xml:space="preserve"> </w:t>
      </w:r>
      <w:r w:rsidRPr="00545660">
        <w:rPr>
          <w:rFonts w:ascii="Arial" w:hAnsi="Arial" w:cs="Arial"/>
          <w:sz w:val="22"/>
          <w:szCs w:val="22"/>
        </w:rPr>
        <w:t>od 01.02.2018 r. do 31.10.2018 r., dla konkursu 2 od 29.01.2018 do 31.01.2019 r., dla konkursu 3 od 12.02.2018 r. do 28.02.2019 r.</w:t>
      </w:r>
    </w:p>
    <w:p w:rsidR="004E5075" w:rsidRPr="004E5075" w:rsidRDefault="004E5075" w:rsidP="004E5075">
      <w:pPr>
        <w:jc w:val="both"/>
        <w:rPr>
          <w:rFonts w:ascii="Arial" w:hAnsi="Arial" w:cs="Arial"/>
          <w:sz w:val="12"/>
          <w:szCs w:val="12"/>
        </w:rPr>
      </w:pPr>
    </w:p>
    <w:p w:rsidR="004E5075" w:rsidRPr="00545660" w:rsidRDefault="004E5075" w:rsidP="004E5075">
      <w:pPr>
        <w:jc w:val="both"/>
        <w:rPr>
          <w:rFonts w:ascii="Arial" w:hAnsi="Arial" w:cs="Arial"/>
          <w:sz w:val="22"/>
          <w:szCs w:val="22"/>
        </w:rPr>
      </w:pPr>
      <w:r w:rsidRPr="00545660">
        <w:rPr>
          <w:rFonts w:ascii="Arial" w:hAnsi="Arial" w:cs="Arial"/>
          <w:b/>
          <w:sz w:val="22"/>
          <w:szCs w:val="22"/>
        </w:rPr>
        <w:t>Informacje o warunkach konkursu</w:t>
      </w:r>
      <w:r w:rsidRPr="00545660">
        <w:rPr>
          <w:rFonts w:ascii="Arial" w:hAnsi="Arial" w:cs="Arial"/>
          <w:sz w:val="22"/>
          <w:szCs w:val="22"/>
        </w:rPr>
        <w:t xml:space="preserve">, formularz ofert, projekt umowy udostępniane są </w:t>
      </w:r>
      <w:r w:rsidRPr="00545660">
        <w:rPr>
          <w:rFonts w:ascii="Arial" w:hAnsi="Arial" w:cs="Arial"/>
          <w:sz w:val="22"/>
          <w:szCs w:val="22"/>
        </w:rPr>
        <w:br/>
        <w:t xml:space="preserve">w siedzibie Udzielającego zamówienia w Warszawie ul. Madalińskiego 13, pok. 203, w godz. od 8.00 do 15.00, kontakt tel. 22 541 72 80, 22 541 72 70 wew. 211 oraz na stronie SZPZLO </w:t>
      </w:r>
      <w:hyperlink r:id="rId5" w:history="1">
        <w:r w:rsidRPr="00545660">
          <w:rPr>
            <w:rStyle w:val="Hipercze"/>
            <w:rFonts w:ascii="Arial" w:hAnsi="Arial" w:cs="Arial"/>
            <w:sz w:val="22"/>
            <w:szCs w:val="22"/>
          </w:rPr>
          <w:t>www.zozmokotow.pl</w:t>
        </w:r>
      </w:hyperlink>
      <w:r w:rsidRPr="00545660">
        <w:rPr>
          <w:rFonts w:ascii="Arial" w:hAnsi="Arial" w:cs="Arial"/>
          <w:sz w:val="22"/>
          <w:szCs w:val="22"/>
        </w:rPr>
        <w:t xml:space="preserve">. </w:t>
      </w:r>
    </w:p>
    <w:p w:rsidR="004E5075" w:rsidRPr="004E5075" w:rsidRDefault="004E5075" w:rsidP="004E5075">
      <w:pPr>
        <w:jc w:val="both"/>
        <w:rPr>
          <w:rFonts w:ascii="Arial" w:hAnsi="Arial" w:cs="Arial"/>
          <w:sz w:val="12"/>
          <w:szCs w:val="12"/>
        </w:rPr>
      </w:pPr>
    </w:p>
    <w:p w:rsidR="004E5075" w:rsidRPr="00545660" w:rsidRDefault="004E5075" w:rsidP="004E5075">
      <w:pPr>
        <w:jc w:val="both"/>
        <w:rPr>
          <w:rFonts w:ascii="Arial" w:hAnsi="Arial" w:cs="Arial"/>
          <w:sz w:val="22"/>
          <w:szCs w:val="22"/>
        </w:rPr>
      </w:pPr>
      <w:r w:rsidRPr="00545660"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 w:rsidRPr="00545660">
        <w:rPr>
          <w:rFonts w:ascii="Arial" w:hAnsi="Arial" w:cs="Arial"/>
          <w:bCs/>
          <w:sz w:val="22"/>
          <w:szCs w:val="22"/>
        </w:rPr>
        <w:t>w</w:t>
      </w:r>
      <w:r w:rsidRPr="00545660"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 w:rsidRPr="00545660">
        <w:rPr>
          <w:rFonts w:ascii="Arial" w:hAnsi="Arial" w:cs="Arial"/>
          <w:bCs/>
          <w:sz w:val="22"/>
          <w:szCs w:val="22"/>
        </w:rPr>
        <w:t xml:space="preserve"> ul. </w:t>
      </w:r>
      <w:r w:rsidRPr="00545660">
        <w:rPr>
          <w:rFonts w:ascii="Arial" w:hAnsi="Arial" w:cs="Arial"/>
          <w:sz w:val="22"/>
          <w:szCs w:val="22"/>
        </w:rPr>
        <w:t xml:space="preserve">Madalińskiego 13 w Sekretariacie pok. </w:t>
      </w:r>
      <w:r w:rsidR="00826F52">
        <w:rPr>
          <w:rFonts w:ascii="Arial" w:hAnsi="Arial" w:cs="Arial"/>
          <w:sz w:val="22"/>
          <w:szCs w:val="22"/>
        </w:rPr>
        <w:t>20</w:t>
      </w:r>
      <w:r w:rsidRPr="00545660">
        <w:rPr>
          <w:rFonts w:ascii="Arial" w:hAnsi="Arial" w:cs="Arial"/>
          <w:sz w:val="22"/>
          <w:szCs w:val="22"/>
        </w:rPr>
        <w:t xml:space="preserve">1 </w:t>
      </w:r>
      <w:r w:rsidRPr="00545660">
        <w:rPr>
          <w:rFonts w:ascii="Arial" w:hAnsi="Arial" w:cs="Arial"/>
          <w:b/>
          <w:sz w:val="22"/>
          <w:szCs w:val="22"/>
        </w:rPr>
        <w:t>do dnia 1</w:t>
      </w:r>
      <w:r w:rsidR="00E570E1">
        <w:rPr>
          <w:rFonts w:ascii="Arial" w:hAnsi="Arial" w:cs="Arial"/>
          <w:b/>
          <w:sz w:val="22"/>
          <w:szCs w:val="22"/>
        </w:rPr>
        <w:t>0</w:t>
      </w:r>
      <w:r w:rsidRPr="00545660">
        <w:rPr>
          <w:rFonts w:ascii="Arial" w:hAnsi="Arial" w:cs="Arial"/>
          <w:b/>
          <w:sz w:val="22"/>
          <w:szCs w:val="22"/>
        </w:rPr>
        <w:t>.01.2018 r. do godz. 12.00.</w:t>
      </w:r>
      <w:r w:rsidRPr="00545660">
        <w:rPr>
          <w:rFonts w:ascii="Arial" w:hAnsi="Arial" w:cs="Arial"/>
          <w:sz w:val="22"/>
          <w:szCs w:val="22"/>
        </w:rPr>
        <w:t xml:space="preserve"> Oferty należy składać w zamkniętej kopercie z dopiskiem: „Konkurs – np. POZ dzieci Chełmska”</w:t>
      </w:r>
    </w:p>
    <w:p w:rsidR="004E5075" w:rsidRPr="004E5075" w:rsidRDefault="004E5075" w:rsidP="004E5075">
      <w:pPr>
        <w:jc w:val="both"/>
        <w:rPr>
          <w:rFonts w:ascii="Arial" w:hAnsi="Arial" w:cs="Arial"/>
          <w:sz w:val="12"/>
          <w:szCs w:val="12"/>
        </w:rPr>
      </w:pPr>
    </w:p>
    <w:p w:rsidR="004E5075" w:rsidRPr="00545660" w:rsidRDefault="004E5075" w:rsidP="004E5075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45660">
        <w:rPr>
          <w:rFonts w:ascii="Arial" w:hAnsi="Arial" w:cs="Arial"/>
          <w:b/>
          <w:sz w:val="22"/>
          <w:szCs w:val="22"/>
          <w:u w:val="single"/>
        </w:rPr>
        <w:t>Rozpoczęcie konkursów i otwarcie ofert w dniu 1</w:t>
      </w:r>
      <w:r w:rsidR="00E570E1">
        <w:rPr>
          <w:rFonts w:ascii="Arial" w:hAnsi="Arial" w:cs="Arial"/>
          <w:b/>
          <w:sz w:val="22"/>
          <w:szCs w:val="22"/>
          <w:u w:val="single"/>
        </w:rPr>
        <w:t>0</w:t>
      </w:r>
      <w:bookmarkStart w:id="0" w:name="_GoBack"/>
      <w:bookmarkEnd w:id="0"/>
      <w:r w:rsidRPr="00545660">
        <w:rPr>
          <w:rFonts w:ascii="Arial" w:hAnsi="Arial" w:cs="Arial"/>
          <w:b/>
          <w:sz w:val="22"/>
          <w:szCs w:val="22"/>
          <w:u w:val="single"/>
        </w:rPr>
        <w:t xml:space="preserve">.01.2018 r. </w:t>
      </w:r>
    </w:p>
    <w:p w:rsidR="004E5075" w:rsidRPr="00545660" w:rsidRDefault="004E5075" w:rsidP="004E50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45660">
        <w:rPr>
          <w:rFonts w:ascii="Arial" w:hAnsi="Arial" w:cs="Arial"/>
          <w:sz w:val="22"/>
          <w:szCs w:val="22"/>
        </w:rPr>
        <w:t>POZ dzieci (Chełmska)</w:t>
      </w:r>
      <w:r w:rsidRPr="00545660">
        <w:rPr>
          <w:rFonts w:ascii="Arial" w:hAnsi="Arial" w:cs="Arial"/>
          <w:sz w:val="22"/>
          <w:szCs w:val="22"/>
        </w:rPr>
        <w:tab/>
      </w:r>
      <w:r w:rsidRPr="00545660">
        <w:rPr>
          <w:rFonts w:ascii="Arial" w:hAnsi="Arial" w:cs="Arial"/>
          <w:sz w:val="22"/>
          <w:szCs w:val="22"/>
        </w:rPr>
        <w:tab/>
      </w:r>
      <w:r w:rsidRPr="00545660">
        <w:rPr>
          <w:rFonts w:ascii="Arial" w:hAnsi="Arial" w:cs="Arial"/>
          <w:sz w:val="22"/>
          <w:szCs w:val="22"/>
        </w:rPr>
        <w:tab/>
      </w:r>
      <w:r w:rsidRPr="00545660">
        <w:rPr>
          <w:rFonts w:ascii="Arial" w:hAnsi="Arial" w:cs="Arial"/>
          <w:sz w:val="22"/>
          <w:szCs w:val="22"/>
        </w:rPr>
        <w:tab/>
      </w:r>
      <w:r w:rsidRPr="00545660">
        <w:rPr>
          <w:rFonts w:ascii="Arial" w:hAnsi="Arial" w:cs="Arial"/>
          <w:sz w:val="22"/>
          <w:szCs w:val="22"/>
        </w:rPr>
        <w:tab/>
      </w:r>
      <w:r w:rsidRPr="00545660">
        <w:rPr>
          <w:rFonts w:ascii="Arial" w:hAnsi="Arial" w:cs="Arial"/>
          <w:sz w:val="22"/>
          <w:szCs w:val="22"/>
        </w:rPr>
        <w:tab/>
      </w:r>
      <w:r w:rsidRPr="00545660">
        <w:rPr>
          <w:rFonts w:ascii="Arial" w:hAnsi="Arial" w:cs="Arial"/>
          <w:sz w:val="22"/>
          <w:szCs w:val="22"/>
        </w:rPr>
        <w:tab/>
      </w:r>
      <w:r w:rsidRPr="00545660">
        <w:rPr>
          <w:rFonts w:ascii="Arial" w:hAnsi="Arial" w:cs="Arial"/>
          <w:sz w:val="22"/>
          <w:szCs w:val="22"/>
        </w:rPr>
        <w:tab/>
        <w:t>godz. 12.30</w:t>
      </w:r>
    </w:p>
    <w:p w:rsidR="004E5075" w:rsidRPr="00545660" w:rsidRDefault="004E5075" w:rsidP="004E50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45660">
        <w:rPr>
          <w:rFonts w:ascii="Arial" w:hAnsi="Arial" w:cs="Arial"/>
          <w:sz w:val="22"/>
          <w:szCs w:val="22"/>
        </w:rPr>
        <w:t>usługi gwarantowane położnej POZ (Madalińskiego)</w:t>
      </w:r>
      <w:r w:rsidRPr="00545660">
        <w:rPr>
          <w:rFonts w:ascii="Arial" w:hAnsi="Arial" w:cs="Arial"/>
          <w:sz w:val="22"/>
          <w:szCs w:val="22"/>
        </w:rPr>
        <w:tab/>
      </w:r>
      <w:r w:rsidRPr="00545660">
        <w:rPr>
          <w:rFonts w:ascii="Arial" w:hAnsi="Arial" w:cs="Arial"/>
          <w:sz w:val="22"/>
          <w:szCs w:val="22"/>
        </w:rPr>
        <w:tab/>
      </w:r>
      <w:r w:rsidRPr="00545660">
        <w:rPr>
          <w:rFonts w:ascii="Arial" w:hAnsi="Arial" w:cs="Arial"/>
          <w:sz w:val="22"/>
          <w:szCs w:val="22"/>
        </w:rPr>
        <w:tab/>
      </w:r>
      <w:r w:rsidRPr="00545660">
        <w:rPr>
          <w:rFonts w:ascii="Arial" w:hAnsi="Arial" w:cs="Arial"/>
          <w:sz w:val="22"/>
          <w:szCs w:val="22"/>
        </w:rPr>
        <w:tab/>
        <w:t>godz. 13.00</w:t>
      </w:r>
    </w:p>
    <w:p w:rsidR="004E5075" w:rsidRPr="00545660" w:rsidRDefault="004E5075" w:rsidP="004E50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45660">
        <w:rPr>
          <w:rFonts w:ascii="Arial" w:hAnsi="Arial" w:cs="Arial"/>
          <w:sz w:val="22"/>
          <w:szCs w:val="22"/>
        </w:rPr>
        <w:t>otolaryngologia (Malczewskiego)</w:t>
      </w:r>
      <w:r w:rsidRPr="00545660">
        <w:rPr>
          <w:rFonts w:ascii="Arial" w:hAnsi="Arial" w:cs="Arial"/>
          <w:sz w:val="22"/>
          <w:szCs w:val="22"/>
        </w:rPr>
        <w:tab/>
      </w:r>
      <w:r w:rsidRPr="00545660">
        <w:rPr>
          <w:rFonts w:ascii="Arial" w:hAnsi="Arial" w:cs="Arial"/>
          <w:sz w:val="22"/>
          <w:szCs w:val="22"/>
        </w:rPr>
        <w:tab/>
      </w:r>
      <w:r w:rsidRPr="00545660">
        <w:rPr>
          <w:rFonts w:ascii="Arial" w:hAnsi="Arial" w:cs="Arial"/>
          <w:sz w:val="22"/>
          <w:szCs w:val="22"/>
        </w:rPr>
        <w:tab/>
      </w:r>
      <w:r w:rsidRPr="00545660">
        <w:rPr>
          <w:rFonts w:ascii="Arial" w:hAnsi="Arial" w:cs="Arial"/>
          <w:sz w:val="22"/>
          <w:szCs w:val="22"/>
        </w:rPr>
        <w:tab/>
      </w:r>
      <w:r w:rsidRPr="00545660">
        <w:rPr>
          <w:rFonts w:ascii="Arial" w:hAnsi="Arial" w:cs="Arial"/>
          <w:sz w:val="22"/>
          <w:szCs w:val="22"/>
        </w:rPr>
        <w:tab/>
      </w:r>
      <w:r w:rsidRPr="00545660">
        <w:rPr>
          <w:rFonts w:ascii="Arial" w:hAnsi="Arial" w:cs="Arial"/>
          <w:sz w:val="22"/>
          <w:szCs w:val="22"/>
        </w:rPr>
        <w:tab/>
      </w:r>
      <w:r w:rsidRPr="00545660">
        <w:rPr>
          <w:rFonts w:ascii="Arial" w:hAnsi="Arial" w:cs="Arial"/>
          <w:sz w:val="22"/>
          <w:szCs w:val="22"/>
        </w:rPr>
        <w:tab/>
        <w:t>godz. 13.30</w:t>
      </w:r>
    </w:p>
    <w:p w:rsidR="004E5075" w:rsidRPr="004E5075" w:rsidRDefault="004E5075" w:rsidP="004E5075">
      <w:pPr>
        <w:autoSpaceDE w:val="0"/>
        <w:autoSpaceDN w:val="0"/>
        <w:adjustRightInd w:val="0"/>
        <w:jc w:val="both"/>
        <w:rPr>
          <w:rFonts w:ascii="Arial" w:hAnsi="Arial" w:cs="Arial"/>
          <w:sz w:val="12"/>
          <w:szCs w:val="12"/>
        </w:rPr>
      </w:pPr>
    </w:p>
    <w:p w:rsidR="004E5075" w:rsidRPr="00545660" w:rsidRDefault="004E5075" w:rsidP="004E50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545660">
        <w:rPr>
          <w:rFonts w:ascii="Arial" w:hAnsi="Arial" w:cs="Arial"/>
          <w:b/>
          <w:sz w:val="22"/>
          <w:szCs w:val="22"/>
        </w:rPr>
        <w:t>Miejsce, termin rozstrzygnięcia konkursów:</w:t>
      </w:r>
      <w:r w:rsidRPr="00545660">
        <w:rPr>
          <w:rFonts w:ascii="Arial" w:hAnsi="Arial" w:cs="Arial"/>
          <w:sz w:val="22"/>
          <w:szCs w:val="22"/>
        </w:rPr>
        <w:t xml:space="preserve"> </w:t>
      </w:r>
      <w:r w:rsidRPr="00545660">
        <w:rPr>
          <w:rFonts w:ascii="Arial" w:hAnsi="Arial" w:cs="Arial"/>
          <w:bCs/>
          <w:sz w:val="22"/>
          <w:szCs w:val="22"/>
        </w:rPr>
        <w:t>w</w:t>
      </w:r>
      <w:r w:rsidRPr="00545660">
        <w:rPr>
          <w:rFonts w:ascii="Arial" w:hAnsi="Arial" w:cs="Arial"/>
          <w:sz w:val="22"/>
          <w:szCs w:val="22"/>
        </w:rPr>
        <w:t xml:space="preserve"> siedzibie Udzielającego zamówienia </w:t>
      </w:r>
      <w:r w:rsidRPr="00545660">
        <w:rPr>
          <w:rFonts w:ascii="Arial" w:hAnsi="Arial" w:cs="Arial"/>
          <w:sz w:val="22"/>
          <w:szCs w:val="22"/>
        </w:rPr>
        <w:br/>
        <w:t>w Warszawie</w:t>
      </w:r>
      <w:r w:rsidRPr="00545660">
        <w:rPr>
          <w:rFonts w:ascii="Arial" w:hAnsi="Arial" w:cs="Arial"/>
          <w:bCs/>
          <w:sz w:val="22"/>
          <w:szCs w:val="22"/>
        </w:rPr>
        <w:t xml:space="preserve"> przy ul. </w:t>
      </w:r>
      <w:r w:rsidRPr="00545660">
        <w:rPr>
          <w:rFonts w:ascii="Arial" w:hAnsi="Arial" w:cs="Arial"/>
          <w:sz w:val="22"/>
          <w:szCs w:val="22"/>
        </w:rPr>
        <w:t xml:space="preserve">Madalińskiego 13, </w:t>
      </w:r>
      <w:r w:rsidRPr="00545660">
        <w:rPr>
          <w:rFonts w:ascii="Arial" w:hAnsi="Arial" w:cs="Arial"/>
          <w:b/>
          <w:sz w:val="22"/>
          <w:szCs w:val="22"/>
        </w:rPr>
        <w:t xml:space="preserve">dnia 19.01.2018 r. o godz. 14.30. </w:t>
      </w:r>
      <w:r w:rsidRPr="00545660">
        <w:rPr>
          <w:rFonts w:ascii="Arial" w:hAnsi="Arial" w:cs="Arial"/>
          <w:sz w:val="22"/>
          <w:szCs w:val="22"/>
        </w:rPr>
        <w:t xml:space="preserve">W </w:t>
      </w:r>
      <w:r w:rsidRPr="00545660"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</w:t>
      </w:r>
      <w:r w:rsidRPr="00545660">
        <w:rPr>
          <w:rFonts w:ascii="Arial" w:eastAsia="Calibri" w:hAnsi="Arial" w:cs="Arial"/>
          <w:sz w:val="22"/>
          <w:szCs w:val="22"/>
        </w:rPr>
        <w:br/>
        <w:t xml:space="preserve">w wyznaczonym terminie pod rygorem odrzucenia oferty. </w:t>
      </w:r>
    </w:p>
    <w:p w:rsidR="004E5075" w:rsidRPr="004E5075" w:rsidRDefault="004E5075" w:rsidP="004E50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2"/>
          <w:szCs w:val="12"/>
        </w:rPr>
      </w:pPr>
    </w:p>
    <w:p w:rsidR="004E5075" w:rsidRPr="00545660" w:rsidRDefault="004E5075" w:rsidP="004E50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45660">
        <w:rPr>
          <w:rFonts w:ascii="Arial" w:hAnsi="Arial" w:cs="Arial"/>
          <w:b/>
          <w:sz w:val="22"/>
          <w:szCs w:val="22"/>
        </w:rPr>
        <w:t xml:space="preserve">Sposób powiadomienia o rozstrzygnięciu konkursów: </w:t>
      </w:r>
      <w:r w:rsidRPr="00545660"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4E5075" w:rsidRPr="004E5075" w:rsidRDefault="004E5075" w:rsidP="004E5075">
      <w:pPr>
        <w:jc w:val="both"/>
        <w:rPr>
          <w:rFonts w:ascii="Arial" w:hAnsi="Arial" w:cs="Arial"/>
          <w:b/>
          <w:sz w:val="12"/>
          <w:szCs w:val="12"/>
        </w:rPr>
      </w:pPr>
    </w:p>
    <w:p w:rsidR="004E5075" w:rsidRPr="00545660" w:rsidRDefault="004E5075" w:rsidP="004E5075">
      <w:pPr>
        <w:jc w:val="both"/>
        <w:rPr>
          <w:rFonts w:ascii="Arial" w:hAnsi="Arial" w:cs="Arial"/>
          <w:sz w:val="22"/>
          <w:szCs w:val="22"/>
        </w:rPr>
      </w:pPr>
      <w:r w:rsidRPr="00545660"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4E5075" w:rsidRPr="004E5075" w:rsidRDefault="004E5075" w:rsidP="004E5075">
      <w:pPr>
        <w:jc w:val="both"/>
        <w:rPr>
          <w:rFonts w:ascii="Arial" w:hAnsi="Arial" w:cs="Arial"/>
          <w:sz w:val="12"/>
          <w:szCs w:val="12"/>
        </w:rPr>
      </w:pPr>
    </w:p>
    <w:p w:rsidR="004E5075" w:rsidRPr="00545660" w:rsidRDefault="004E5075" w:rsidP="004E5075">
      <w:pPr>
        <w:jc w:val="both"/>
        <w:rPr>
          <w:rFonts w:ascii="Arial" w:hAnsi="Arial" w:cs="Arial"/>
          <w:sz w:val="22"/>
          <w:szCs w:val="22"/>
        </w:rPr>
      </w:pPr>
      <w:r w:rsidRPr="00545660">
        <w:rPr>
          <w:rFonts w:ascii="Arial" w:hAnsi="Arial" w:cs="Arial"/>
          <w:sz w:val="22"/>
          <w:szCs w:val="22"/>
        </w:rPr>
        <w:t>Udzielający zamówienia zastrzega sobie prawo do odwołania konkursu przed terminem składania ofert, przesunięcia terminu, składania ofert, przeprowadzenia postępowania konkursowego i rozstrzygnięcia konkursu oraz unieważnienia konkursu.</w:t>
      </w:r>
    </w:p>
    <w:p w:rsidR="004E5075" w:rsidRPr="00545660" w:rsidRDefault="004E5075" w:rsidP="004E5075">
      <w:pPr>
        <w:jc w:val="both"/>
        <w:rPr>
          <w:rFonts w:ascii="Arial" w:hAnsi="Arial" w:cs="Arial"/>
          <w:sz w:val="12"/>
          <w:szCs w:val="12"/>
        </w:rPr>
      </w:pPr>
    </w:p>
    <w:p w:rsidR="004E5075" w:rsidRPr="00545660" w:rsidRDefault="004E5075" w:rsidP="004E5075">
      <w:pPr>
        <w:jc w:val="both"/>
        <w:rPr>
          <w:rFonts w:ascii="Arial" w:hAnsi="Arial" w:cs="Arial"/>
          <w:sz w:val="22"/>
          <w:szCs w:val="22"/>
        </w:rPr>
      </w:pPr>
      <w:r w:rsidRPr="00545660"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– Mokotów.</w:t>
      </w:r>
    </w:p>
    <w:sectPr w:rsidR="004E5075" w:rsidRPr="00545660" w:rsidSect="004E507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983282"/>
    <w:multiLevelType w:val="hybridMultilevel"/>
    <w:tmpl w:val="C21E816C"/>
    <w:lvl w:ilvl="0" w:tplc="B2084A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075"/>
    <w:rsid w:val="004E5075"/>
    <w:rsid w:val="00542ABB"/>
    <w:rsid w:val="00826F52"/>
    <w:rsid w:val="00A33DAC"/>
    <w:rsid w:val="00E5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1DB5C-EE3E-4111-A503-F53BF85B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5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E5075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5075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styleId="Hipercze">
    <w:name w:val="Hyperlink"/>
    <w:semiHidden/>
    <w:unhideWhenUsed/>
    <w:rsid w:val="004E5075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nhideWhenUsed/>
    <w:rsid w:val="004E5075"/>
    <w:pPr>
      <w:jc w:val="center"/>
    </w:pPr>
    <w:rPr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4E5075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ozmokot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508</Words>
  <Characters>3054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</vt:lpstr>
    </vt:vector>
  </TitlesOfParts>
  <Company/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3</cp:revision>
  <dcterms:created xsi:type="dcterms:W3CDTF">2018-01-02T13:35:00Z</dcterms:created>
  <dcterms:modified xsi:type="dcterms:W3CDTF">2018-01-03T11:08:00Z</dcterms:modified>
</cp:coreProperties>
</file>